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2E" w:rsidRDefault="00B4022E" w:rsidP="00B4022E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</w:p>
    <w:p w:rsidR="00B4022E" w:rsidRDefault="00B4022E" w:rsidP="00B4022E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«КАЙЛАСТУЙСКОЕ»</w:t>
      </w:r>
    </w:p>
    <w:p w:rsidR="00B4022E" w:rsidRDefault="00B4022E" w:rsidP="00B4022E">
      <w:pPr>
        <w:jc w:val="center"/>
        <w:rPr>
          <w:b/>
          <w:bCs/>
          <w:sz w:val="28"/>
          <w:szCs w:val="28"/>
        </w:rPr>
      </w:pPr>
    </w:p>
    <w:p w:rsidR="00B4022E" w:rsidRDefault="00B4022E" w:rsidP="00B402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ПОСТАНОВЛЕНИЕ</w:t>
      </w:r>
    </w:p>
    <w:p w:rsidR="00B4022E" w:rsidRDefault="00B4022E" w:rsidP="00B4022E">
      <w:pPr>
        <w:ind w:left="708" w:right="283" w:hanging="708"/>
        <w:rPr>
          <w:sz w:val="28"/>
          <w:szCs w:val="28"/>
        </w:rPr>
      </w:pPr>
      <w:r>
        <w:rPr>
          <w:sz w:val="28"/>
          <w:szCs w:val="28"/>
        </w:rPr>
        <w:t>24 декабря 2012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77 </w:t>
      </w:r>
    </w:p>
    <w:p w:rsidR="00B4022E" w:rsidRDefault="00B4022E" w:rsidP="00B4022E">
      <w:pPr>
        <w:jc w:val="center"/>
        <w:rPr>
          <w:sz w:val="28"/>
          <w:szCs w:val="28"/>
        </w:rPr>
      </w:pPr>
      <w:r>
        <w:rPr>
          <w:sz w:val="28"/>
          <w:szCs w:val="28"/>
        </w:rPr>
        <w:t>с.Кайластуй</w:t>
      </w:r>
    </w:p>
    <w:p w:rsidR="00B4022E" w:rsidRDefault="00B4022E" w:rsidP="00B4022E">
      <w:pPr>
        <w:jc w:val="center"/>
        <w:rPr>
          <w:sz w:val="28"/>
          <w:szCs w:val="28"/>
        </w:rPr>
      </w:pPr>
    </w:p>
    <w:p w:rsidR="00B4022E" w:rsidRDefault="00B4022E" w:rsidP="00B4022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сельского поселения «Кайластуйское»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от 21.02.2011 № 2 «</w:t>
      </w:r>
      <w:r>
        <w:rPr>
          <w:b/>
          <w:bCs/>
          <w:sz w:val="28"/>
          <w:szCs w:val="28"/>
        </w:rPr>
        <w:t>Об утверждении Кодекса этики и служебного поведения муниципальных  служащих Администрации сельского  поселения "Кайластуйское" муниципального</w:t>
      </w:r>
    </w:p>
    <w:p w:rsidR="00B4022E" w:rsidRDefault="00B4022E" w:rsidP="00B402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 "Город Краснокаменск и Краснокаменский район"   Забайкальского    края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B4022E" w:rsidRDefault="00B4022E" w:rsidP="00B402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4022E" w:rsidRDefault="00B4022E" w:rsidP="00B4022E">
      <w:pPr>
        <w:jc w:val="both"/>
        <w:rPr>
          <w:sz w:val="28"/>
          <w:szCs w:val="28"/>
        </w:rPr>
      </w:pPr>
    </w:p>
    <w:p w:rsidR="00B4022E" w:rsidRDefault="00B4022E" w:rsidP="00B402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прокурора на отдельные нормы </w:t>
      </w:r>
      <w:r>
        <w:rPr>
          <w:rFonts w:ascii="Times New Roman CYR" w:hAnsi="Times New Roman CYR" w:cs="Times New Roman CYR"/>
          <w:sz w:val="28"/>
          <w:szCs w:val="28"/>
        </w:rPr>
        <w:t xml:space="preserve">«Кодекса этики и служебного поведения муниципальных служащих Администрации сельского поселения «Кайластуйское» муниципального района «Город Краснокаменск и Краснокаменский район» Забайкальского края  от 17.12.2012г. № 07-21-2012г. </w:t>
      </w:r>
      <w:r>
        <w:rPr>
          <w:sz w:val="28"/>
          <w:szCs w:val="28"/>
        </w:rPr>
        <w:t xml:space="preserve"> принятого  Постановлением главы администрации сельского поселения «Кайластуйское» 24.02.2011г № 2 администрация сельского поселения «Кайластуйское»</w:t>
      </w:r>
    </w:p>
    <w:p w:rsidR="00B4022E" w:rsidRDefault="00B4022E" w:rsidP="00B4022E">
      <w:pPr>
        <w:tabs>
          <w:tab w:val="left" w:pos="8115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постановляет:</w:t>
      </w:r>
      <w:r>
        <w:rPr>
          <w:b/>
          <w:bCs/>
          <w:sz w:val="28"/>
          <w:szCs w:val="28"/>
        </w:rPr>
        <w:tab/>
      </w:r>
    </w:p>
    <w:p w:rsidR="00B4022E" w:rsidRDefault="00B4022E" w:rsidP="00B4022E">
      <w:pPr>
        <w:jc w:val="both"/>
        <w:rPr>
          <w:b/>
          <w:bCs/>
          <w:sz w:val="28"/>
          <w:szCs w:val="28"/>
        </w:rPr>
      </w:pPr>
    </w:p>
    <w:p w:rsidR="00B4022E" w:rsidRDefault="00B4022E" w:rsidP="00B4022E">
      <w:pPr>
        <w:jc w:val="both"/>
        <w:rPr>
          <w:sz w:val="28"/>
          <w:szCs w:val="28"/>
        </w:rPr>
      </w:pPr>
      <w:r>
        <w:rPr>
          <w:sz w:val="28"/>
          <w:szCs w:val="28"/>
        </w:rPr>
        <w:t>1.Протест межрайонной прокуратуры удовлетворить.</w:t>
      </w:r>
    </w:p>
    <w:p w:rsidR="00B4022E" w:rsidRDefault="00B4022E" w:rsidP="00B402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2.Пункт 3,7 </w:t>
      </w:r>
      <w:r>
        <w:rPr>
          <w:rFonts w:ascii="Times New Roman CYR" w:hAnsi="Times New Roman CYR" w:cs="Times New Roman CYR"/>
          <w:sz w:val="28"/>
          <w:szCs w:val="28"/>
        </w:rPr>
        <w:t>«Кодекса этики и служебного поведения муниципальных служащих Администрации сельского поселения «Кайластуйское» муниципального района «Город Краснокаменск и Краснокаменский район» Забайкальского края»  изложить в следующей редакции «Муниципальный служащий обязан представлять в установленном порядке предусмотренные законодательством Российской Федерации сведения о себе и членах своей семьи»</w:t>
      </w:r>
    </w:p>
    <w:p w:rsidR="00B4022E" w:rsidRDefault="00B4022E" w:rsidP="00B4022E">
      <w:pPr>
        <w:jc w:val="both"/>
        <w:rPr>
          <w:sz w:val="28"/>
          <w:szCs w:val="28"/>
        </w:rPr>
      </w:pPr>
      <w:r>
        <w:rPr>
          <w:sz w:val="28"/>
          <w:szCs w:val="28"/>
        </w:rPr>
        <w:t>3.Настоящее  Постановление вступает в силу после обнародования на информационном стенде администрации сельского поселения и информационном бюллетене сельской библиотеки.</w:t>
      </w:r>
    </w:p>
    <w:p w:rsidR="00B4022E" w:rsidRDefault="00B4022E" w:rsidP="00B4022E">
      <w:pPr>
        <w:rPr>
          <w:sz w:val="28"/>
          <w:szCs w:val="28"/>
        </w:rPr>
      </w:pPr>
    </w:p>
    <w:p w:rsidR="00B4022E" w:rsidRDefault="00B4022E" w:rsidP="00B402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Л.И.Лапердина</w:t>
      </w:r>
      <w:proofErr w:type="spellEnd"/>
    </w:p>
    <w:p w:rsidR="0092070A" w:rsidRDefault="00B4022E"/>
    <w:sectPr w:rsidR="0092070A" w:rsidSect="007F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22E"/>
    <w:rsid w:val="00632DA2"/>
    <w:rsid w:val="006A7B1C"/>
    <w:rsid w:val="007F1D92"/>
    <w:rsid w:val="00B4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>home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2013-10-09T02:45:00Z</dcterms:created>
  <dcterms:modified xsi:type="dcterms:W3CDTF">2013-10-09T02:45:00Z</dcterms:modified>
</cp:coreProperties>
</file>